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КУВШИНОВ</w:t>
      </w:r>
      <w:r w:rsidR="0095420C">
        <w:rPr>
          <w:rFonts w:ascii="Times New Roman" w:hAnsi="Times New Roman" w:cs="Times New Roman"/>
          <w:b/>
          <w:color w:val="002060"/>
        </w:rPr>
        <w:t>А</w:t>
      </w:r>
      <w:r w:rsidR="0096598C" w:rsidRPr="008119A1">
        <w:rPr>
          <w:rFonts w:ascii="Times New Roman" w:hAnsi="Times New Roman" w:cs="Times New Roman"/>
          <w:b/>
          <w:color w:val="002060"/>
        </w:rPr>
        <w:t xml:space="preserve"> </w:t>
      </w:r>
    </w:p>
    <w:p w:rsidR="008119A1" w:rsidRDefault="0095420C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Анна</w:t>
      </w:r>
      <w:r w:rsidR="0096598C" w:rsidRPr="008119A1">
        <w:rPr>
          <w:rFonts w:ascii="Times New Roman" w:hAnsi="Times New Roman" w:cs="Times New Roman"/>
          <w:b/>
          <w:color w:val="002060"/>
        </w:rPr>
        <w:t xml:space="preserve"> </w:t>
      </w:r>
    </w:p>
    <w:p w:rsidR="0096598C" w:rsidRPr="008119A1" w:rsidRDefault="0095420C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Иосифовна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1976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D355C4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 w:rsidR="00651771">
        <w:rPr>
          <w:rFonts w:ascii="Times New Roman" w:hAnsi="Times New Roman" w:cs="Times New Roman"/>
          <w:color w:val="002060"/>
          <w:sz w:val="24"/>
          <w:szCs w:val="24"/>
        </w:rPr>
        <w:t>4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.09</w:t>
      </w:r>
      <w:r w:rsidR="0095420C">
        <w:rPr>
          <w:rFonts w:ascii="Times New Roman" w:hAnsi="Times New Roman" w:cs="Times New Roman"/>
          <w:color w:val="002060"/>
          <w:sz w:val="24"/>
          <w:szCs w:val="24"/>
        </w:rPr>
        <w:t>.2020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 w:rsidR="0095420C">
        <w:rPr>
          <w:rFonts w:ascii="Times New Roman" w:hAnsi="Times New Roman" w:cs="Times New Roman"/>
          <w:color w:val="002060"/>
          <w:sz w:val="24"/>
          <w:szCs w:val="24"/>
        </w:rPr>
        <w:t>математики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761B64"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Pr="009659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5684A">
        <w:rPr>
          <w:rFonts w:ascii="Times New Roman" w:hAnsi="Times New Roman" w:cs="Times New Roman"/>
          <w:color w:val="002060"/>
          <w:sz w:val="28"/>
          <w:szCs w:val="28"/>
        </w:rPr>
        <w:t xml:space="preserve">ФГАОУ </w:t>
      </w:r>
      <w:proofErr w:type="gramStart"/>
      <w:r w:rsidR="0075684A">
        <w:rPr>
          <w:rFonts w:ascii="Times New Roman" w:hAnsi="Times New Roman" w:cs="Times New Roman"/>
          <w:color w:val="002060"/>
          <w:sz w:val="28"/>
          <w:szCs w:val="28"/>
        </w:rPr>
        <w:t>ВО</w:t>
      </w:r>
      <w:proofErr w:type="gramEnd"/>
      <w:r w:rsidR="007568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>«Крымский федеральный университет имени В.И. Вернадского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 xml:space="preserve"> – 2018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г.  </w:t>
      </w:r>
    </w:p>
    <w:p w:rsid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 xml:space="preserve"> – «Психолого-педагогическое образование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75684A" w:rsidRDefault="0075684A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>АНО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>Федеральный институт повышения квалификации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 xml:space="preserve"> и переподготовки», с 10.08.2018 г. по 25.09.2018 г. в объеме 280 ч.</w:t>
      </w:r>
    </w:p>
    <w:p w:rsidR="00350662" w:rsidRDefault="00350662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математики.</w:t>
      </w:r>
    </w:p>
    <w:p w:rsidR="00275C9D" w:rsidRPr="0096598C" w:rsidRDefault="00275C9D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Аттестация: </w:t>
      </w:r>
      <w:r>
        <w:rPr>
          <w:rFonts w:ascii="Times New Roman" w:hAnsi="Times New Roman" w:cs="Times New Roman"/>
          <w:color w:val="002060"/>
          <w:sz w:val="24"/>
          <w:szCs w:val="24"/>
        </w:rPr>
        <w:t>2025 г.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>АНО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>Федеральный институт повышения квалификации и переподготовки», с 10.10.2018 г. по 25.01.2018 г. в объеме 520 ч.</w:t>
      </w:r>
    </w:p>
    <w:p w:rsidR="0038630A" w:rsidRPr="0038630A" w:rsidRDefault="0038630A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начальных классов.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>АНО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>Федеральный институт повышения квалификации и переподготовки», с 10.02.2019 г. по 25.03.2019 г. в объеме 280 ч.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основ религиозных культур и светской этики и основ духовно-нравственной культуры народов России.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2060"/>
          <w:sz w:val="24"/>
          <w:szCs w:val="24"/>
        </w:rPr>
        <w:t>Центр непрерывного образования и инноваций», с..2019 г. по..2019 г. в объеме  ч.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</w:t>
      </w:r>
      <w:r w:rsidR="00EA0A3C">
        <w:rPr>
          <w:rFonts w:ascii="Times New Roman" w:hAnsi="Times New Roman" w:cs="Times New Roman"/>
          <w:color w:val="002060"/>
          <w:sz w:val="24"/>
          <w:szCs w:val="24"/>
        </w:rPr>
        <w:t>технологии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EA0A3C" w:rsidRDefault="00EA0A3C" w:rsidP="00EA0A3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2060"/>
          <w:sz w:val="24"/>
          <w:szCs w:val="24"/>
        </w:rPr>
        <w:t>Центр непрерывного образования и инноваций», с..2019 г. по..2019 г. в объеме  ч.</w:t>
      </w:r>
    </w:p>
    <w:p w:rsidR="00EA0A3C" w:rsidRDefault="00EA0A3C" w:rsidP="00EA0A3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изобразительного искусства.</w:t>
      </w:r>
    </w:p>
    <w:p w:rsidR="001F1520" w:rsidRDefault="001F1520" w:rsidP="001F152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 w:cs="Times New Roman"/>
          <w:color w:val="002060"/>
          <w:sz w:val="24"/>
          <w:szCs w:val="24"/>
        </w:rPr>
        <w:t>отделение дополнительного профессионального образования 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2060"/>
          <w:sz w:val="24"/>
          <w:szCs w:val="24"/>
        </w:rPr>
        <w:t>Центр непрерывного образования и инноваций», с 16.11.2021 г. по 15.04.2022 г. в объеме  ч.</w:t>
      </w:r>
    </w:p>
    <w:p w:rsidR="001F1520" w:rsidRDefault="001F1520" w:rsidP="001F152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русского языка и литературы.</w:t>
      </w:r>
    </w:p>
    <w:p w:rsidR="0096598C" w:rsidRPr="0096598C" w:rsidRDefault="0096598C" w:rsidP="001F152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="00444090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proofErr w:type="gramStart"/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–.</w:t>
      </w:r>
      <w:proofErr w:type="gramEnd"/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11812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2060"/>
          <w:sz w:val="24"/>
          <w:szCs w:val="24"/>
        </w:rPr>
        <w:t>Центр непрерывного образования и инноваций», с 04.05.2021 г. по 30.09.2021 г. в объеме 560 ч.</w:t>
      </w:r>
    </w:p>
    <w:p w:rsidR="00611812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музыки.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</w:p>
    <w:p w:rsidR="00611812" w:rsidRPr="00611812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96598C" w:rsidRPr="0096598C" w:rsidRDefault="00350662" w:rsidP="0096598C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мате</w:t>
      </w:r>
      <w:r w:rsidR="00444090">
        <w:rPr>
          <w:rFonts w:ascii="Times New Roman" w:hAnsi="Times New Roman" w:cs="Times New Roman"/>
          <w:b/>
          <w:color w:val="002060"/>
          <w:sz w:val="24"/>
          <w:szCs w:val="24"/>
        </w:rPr>
        <w:t>матика</w:t>
      </w:r>
    </w:p>
    <w:p w:rsidR="008B34B3" w:rsidRPr="0096598C" w:rsidRDefault="008B34B3" w:rsidP="008B34B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lastRenderedPageBreak/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</w:p>
    <w:p w:rsidR="008B34B3" w:rsidRDefault="008B34B3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444090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</w:t>
      </w:r>
      <w:r w:rsidR="00761B64">
        <w:rPr>
          <w:rFonts w:ascii="Times New Roman" w:hAnsi="Times New Roman" w:cs="Times New Roman"/>
          <w:color w:val="002060"/>
          <w:sz w:val="24"/>
          <w:szCs w:val="24"/>
        </w:rPr>
        <w:t>25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96598C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96598C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6598C" w:rsidRDefault="004C3182" w:rsidP="0044409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</w:t>
      </w:r>
      <w:r w:rsidR="0096598C" w:rsidRPr="009659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EA0A3C" w:rsidRDefault="00EA0A3C" w:rsidP="00EA0A3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2060"/>
          <w:sz w:val="24"/>
          <w:szCs w:val="24"/>
        </w:rPr>
        <w:t>Центр непрерывного образования и инноваций», с 16.12.2019 г. по 30.12.2019 г. в объеме 72 ч.</w:t>
      </w:r>
    </w:p>
    <w:p w:rsidR="004C3182" w:rsidRDefault="004C3182" w:rsidP="004C318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для школ с низкими результатами</w:t>
      </w:r>
    </w:p>
    <w:p w:rsidR="004C3182" w:rsidRDefault="004C3182" w:rsidP="004C3182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C8360C" w:rsidRDefault="00C8360C" w:rsidP="00C8360C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1</w:t>
      </w:r>
    </w:p>
    <w:p w:rsidR="00C8360C" w:rsidRDefault="00C8360C" w:rsidP="00C8360C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-36 ч, КРИППО, очная форма, с 14.06.2022 по 20.06.2022, бюджет</w:t>
      </w:r>
    </w:p>
    <w:p w:rsidR="00EA0A3C" w:rsidRPr="00444090" w:rsidRDefault="00EA0A3C" w:rsidP="0044409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444090" w:rsidRDefault="00444090" w:rsidP="0096598C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6418C" w:rsidRPr="008119A1" w:rsidRDefault="0096598C" w:rsidP="008119A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Всего часов: </w:t>
      </w:r>
    </w:p>
    <w:sectPr w:rsidR="00D6418C" w:rsidRPr="008119A1" w:rsidSect="00FA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8C"/>
    <w:rsid w:val="00044DA0"/>
    <w:rsid w:val="000C10E4"/>
    <w:rsid w:val="00121E49"/>
    <w:rsid w:val="001B6A10"/>
    <w:rsid w:val="001C4EC7"/>
    <w:rsid w:val="001F1520"/>
    <w:rsid w:val="00275C9D"/>
    <w:rsid w:val="00350662"/>
    <w:rsid w:val="0038630A"/>
    <w:rsid w:val="00444090"/>
    <w:rsid w:val="00454428"/>
    <w:rsid w:val="004C3182"/>
    <w:rsid w:val="004D48CA"/>
    <w:rsid w:val="00544912"/>
    <w:rsid w:val="00611812"/>
    <w:rsid w:val="00651771"/>
    <w:rsid w:val="0075684A"/>
    <w:rsid w:val="00756B2B"/>
    <w:rsid w:val="00761B64"/>
    <w:rsid w:val="008119A1"/>
    <w:rsid w:val="00880560"/>
    <w:rsid w:val="008B34B3"/>
    <w:rsid w:val="0095420C"/>
    <w:rsid w:val="0096598C"/>
    <w:rsid w:val="00A70F52"/>
    <w:rsid w:val="00A83D25"/>
    <w:rsid w:val="00B967D2"/>
    <w:rsid w:val="00C8360C"/>
    <w:rsid w:val="00D355C4"/>
    <w:rsid w:val="00D6418C"/>
    <w:rsid w:val="00EA0A3C"/>
    <w:rsid w:val="00FA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23</cp:revision>
  <dcterms:created xsi:type="dcterms:W3CDTF">2018-09-23T18:55:00Z</dcterms:created>
  <dcterms:modified xsi:type="dcterms:W3CDTF">2025-03-17T11:53:00Z</dcterms:modified>
</cp:coreProperties>
</file>